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F05F" w14:textId="77777777" w:rsidR="00353435" w:rsidRPr="00424464" w:rsidRDefault="00353435" w:rsidP="00353435">
      <w:pPr>
        <w:ind w:firstLine="5670"/>
        <w:rPr>
          <w:sz w:val="24"/>
          <w:szCs w:val="24"/>
        </w:rPr>
      </w:pPr>
      <w:r w:rsidRPr="00424464">
        <w:rPr>
          <w:sz w:val="24"/>
          <w:szCs w:val="24"/>
        </w:rPr>
        <w:t>ЗАТВЕРДЖЕНО</w:t>
      </w:r>
    </w:p>
    <w:p w14:paraId="43255796" w14:textId="77777777" w:rsidR="00353435" w:rsidRPr="00424464" w:rsidRDefault="00353435" w:rsidP="00353435">
      <w:pPr>
        <w:ind w:left="5670"/>
        <w:rPr>
          <w:sz w:val="24"/>
          <w:szCs w:val="24"/>
        </w:rPr>
      </w:pPr>
      <w:r w:rsidRPr="00424464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A30627" w:rsidRPr="00424464">
        <w:rPr>
          <w:sz w:val="24"/>
          <w:szCs w:val="24"/>
        </w:rPr>
        <w:t xml:space="preserve"> військової </w:t>
      </w:r>
      <w:r w:rsidRPr="00424464">
        <w:rPr>
          <w:sz w:val="24"/>
          <w:szCs w:val="24"/>
        </w:rPr>
        <w:t>адміністрації Покровського району Донецької області</w:t>
      </w:r>
    </w:p>
    <w:p w14:paraId="0A9DDEA0" w14:textId="60C70D0E" w:rsidR="00C032E0" w:rsidRPr="00424464" w:rsidRDefault="00420F3D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0C0BCB" w:rsidRPr="00424464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0C0BCB" w:rsidRPr="00424464">
        <w:rPr>
          <w:color w:val="000000" w:themeColor="text1"/>
          <w:sz w:val="24"/>
          <w:szCs w:val="24"/>
          <w:u w:val="single"/>
        </w:rPr>
        <w:t xml:space="preserve"> </w:t>
      </w:r>
      <w:r w:rsidR="00D90D59" w:rsidRPr="00424464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0C0BCB" w:rsidRPr="00424464">
        <w:rPr>
          <w:color w:val="000000" w:themeColor="text1"/>
          <w:sz w:val="24"/>
          <w:szCs w:val="24"/>
          <w:u w:val="single"/>
        </w:rPr>
        <w:t xml:space="preserve"> року</w:t>
      </w:r>
      <w:r w:rsidR="00D90D59" w:rsidRPr="00424464">
        <w:rPr>
          <w:color w:val="000000" w:themeColor="text1"/>
          <w:sz w:val="24"/>
          <w:szCs w:val="24"/>
        </w:rPr>
        <w:t xml:space="preserve">  № </w:t>
      </w:r>
      <w:r w:rsidR="00133DB1">
        <w:rPr>
          <w:color w:val="000000" w:themeColor="text1"/>
          <w:sz w:val="24"/>
          <w:szCs w:val="24"/>
          <w:u w:val="single"/>
        </w:rPr>
        <w:t>05</w:t>
      </w:r>
      <w:r w:rsidR="00D90D59" w:rsidRPr="00424464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D90D59" w:rsidRPr="00424464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357B8E74" w14:textId="77F6B5CC" w:rsidR="006E59C9" w:rsidRPr="00424464" w:rsidRDefault="006E59C9" w:rsidP="006E59C9">
      <w:pPr>
        <w:ind w:left="5670"/>
        <w:rPr>
          <w:color w:val="000000" w:themeColor="text1"/>
          <w:sz w:val="24"/>
          <w:szCs w:val="24"/>
          <w:u w:val="single"/>
        </w:rPr>
      </w:pPr>
    </w:p>
    <w:p w14:paraId="65725E63" w14:textId="77777777" w:rsidR="00353435" w:rsidRPr="00424464" w:rsidRDefault="00353435" w:rsidP="00353435">
      <w:pPr>
        <w:jc w:val="center"/>
        <w:rPr>
          <w:sz w:val="24"/>
          <w:szCs w:val="24"/>
        </w:rPr>
      </w:pPr>
    </w:p>
    <w:p w14:paraId="6F9BF9FE" w14:textId="77777777" w:rsidR="00353435" w:rsidRPr="00424464" w:rsidRDefault="00353435" w:rsidP="00353435">
      <w:pPr>
        <w:jc w:val="center"/>
        <w:rPr>
          <w:sz w:val="24"/>
          <w:szCs w:val="24"/>
        </w:rPr>
      </w:pPr>
      <w:r w:rsidRPr="00424464">
        <w:rPr>
          <w:sz w:val="24"/>
          <w:szCs w:val="24"/>
        </w:rPr>
        <w:t xml:space="preserve">ІНФОРМАЦІЙНА КАРТКА </w:t>
      </w:r>
    </w:p>
    <w:p w14:paraId="4DD2730B" w14:textId="77777777" w:rsidR="00353435" w:rsidRPr="00424464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424464">
        <w:rPr>
          <w:sz w:val="24"/>
          <w:szCs w:val="24"/>
        </w:rPr>
        <w:t xml:space="preserve">АДМІНІСТРАТИВНОЇ ПОСЛУГИ </w:t>
      </w:r>
    </w:p>
    <w:p w14:paraId="1D944AE2" w14:textId="77777777" w:rsidR="00353435" w:rsidRPr="00424464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02973C2B" w14:textId="77777777" w:rsidR="00B40043" w:rsidRPr="00424464" w:rsidRDefault="00B40043" w:rsidP="00C86CFD">
      <w:pPr>
        <w:jc w:val="center"/>
        <w:rPr>
          <w:sz w:val="24"/>
          <w:szCs w:val="24"/>
          <w:u w:val="single"/>
          <w:lang w:eastAsia="uk-UA"/>
        </w:rPr>
      </w:pPr>
      <w:r w:rsidRPr="00424464">
        <w:rPr>
          <w:rFonts w:eastAsiaTheme="minorHAnsi"/>
          <w:b/>
          <w:bCs/>
          <w:color w:val="0D0D0D"/>
          <w:sz w:val="24"/>
          <w:szCs w:val="24"/>
        </w:rPr>
        <w:t>Встановлення статусу члена сім’ї загиблого (померлого) ветерана війни</w:t>
      </w:r>
    </w:p>
    <w:p w14:paraId="2A8FAB56" w14:textId="2B7D579F" w:rsidR="00353435" w:rsidRPr="00424464" w:rsidRDefault="00353435" w:rsidP="00C86CFD">
      <w:pPr>
        <w:jc w:val="center"/>
        <w:rPr>
          <w:u w:val="single"/>
          <w:lang w:eastAsia="uk-UA"/>
        </w:rPr>
      </w:pPr>
      <w:r w:rsidRPr="00424464">
        <w:rPr>
          <w:sz w:val="24"/>
          <w:szCs w:val="24"/>
          <w:u w:val="single"/>
          <w:lang w:eastAsia="uk-UA"/>
        </w:rPr>
        <w:t xml:space="preserve">  Управління соціального захисту населення Авдіївської міської військово</w:t>
      </w:r>
      <w:r w:rsidR="00A30627" w:rsidRPr="00424464">
        <w:rPr>
          <w:sz w:val="24"/>
          <w:szCs w:val="24"/>
          <w:u w:val="single"/>
          <w:lang w:eastAsia="uk-UA"/>
        </w:rPr>
        <w:t>ї</w:t>
      </w:r>
      <w:r w:rsidRPr="00424464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C86CFD" w:rsidRPr="00424464">
        <w:rPr>
          <w:sz w:val="24"/>
          <w:szCs w:val="24"/>
          <w:u w:val="single"/>
          <w:lang w:eastAsia="uk-UA"/>
        </w:rPr>
        <w:t xml:space="preserve"> </w:t>
      </w:r>
      <w:r w:rsidR="00C86CFD" w:rsidRPr="00424464">
        <w:rPr>
          <w:bCs/>
          <w:sz w:val="24"/>
          <w:szCs w:val="24"/>
          <w:u w:val="single"/>
        </w:rPr>
        <w:t>(далі – УСЗН Авдіївської міської ВА)</w:t>
      </w:r>
    </w:p>
    <w:p w14:paraId="64ACCE11" w14:textId="037E69E5" w:rsidR="00353435" w:rsidRPr="00424464" w:rsidRDefault="00353435" w:rsidP="00353435">
      <w:pPr>
        <w:jc w:val="center"/>
        <w:rPr>
          <w:sz w:val="20"/>
          <w:szCs w:val="20"/>
          <w:lang w:eastAsia="uk-UA"/>
        </w:rPr>
      </w:pPr>
      <w:r w:rsidRPr="00424464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546A5B7C" w14:textId="77777777" w:rsidR="00353435" w:rsidRPr="00424464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7"/>
        <w:gridCol w:w="2880"/>
        <w:gridCol w:w="6083"/>
      </w:tblGrid>
      <w:tr w:rsidR="00353435" w:rsidRPr="00424464" w14:paraId="520E5A18" w14:textId="77777777" w:rsidTr="00E946D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480D0" w14:textId="2149DFC8" w:rsidR="00353435" w:rsidRPr="00424464" w:rsidRDefault="00353435" w:rsidP="00E946D8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424464">
              <w:rPr>
                <w:b/>
                <w:sz w:val="24"/>
                <w:szCs w:val="24"/>
              </w:rPr>
              <w:t xml:space="preserve">Інформація про </w:t>
            </w:r>
            <w:r w:rsidR="00D84FAB" w:rsidRPr="00424464">
              <w:rPr>
                <w:b/>
                <w:sz w:val="24"/>
                <w:szCs w:val="24"/>
              </w:rPr>
              <w:t>суб’єкт</w:t>
            </w:r>
            <w:r w:rsidRPr="00424464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424464" w14:paraId="07156583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A31CD8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9640F2" w14:textId="77777777" w:rsidR="00353435" w:rsidRPr="00424464" w:rsidRDefault="00353435" w:rsidP="00E946D8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46396A" w14:textId="77777777" w:rsidR="00353435" w:rsidRPr="00424464" w:rsidRDefault="00353435" w:rsidP="00E946D8">
            <w:pPr>
              <w:ind w:right="119"/>
              <w:rPr>
                <w:i/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бульвар Шевченка, буд.13, м. </w:t>
            </w:r>
            <w:r w:rsidR="00A30627" w:rsidRPr="00424464">
              <w:rPr>
                <w:sz w:val="24"/>
                <w:szCs w:val="24"/>
              </w:rPr>
              <w:t>Авдіївка</w:t>
            </w:r>
            <w:r w:rsidRPr="00424464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424464" w14:paraId="2D18D743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40970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4AE606" w14:textId="77777777" w:rsidR="00353435" w:rsidRPr="00424464" w:rsidRDefault="00353435" w:rsidP="00E946D8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677A4D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Понеділок -  четвер з 8:00 до 17:00</w:t>
            </w:r>
          </w:p>
          <w:p w14:paraId="21CBBB35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п’ятниця з 8:00 до 15:45</w:t>
            </w:r>
          </w:p>
          <w:p w14:paraId="1FD9B4ED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обідня перерва з 12:00 до 12:48</w:t>
            </w:r>
          </w:p>
          <w:p w14:paraId="7DFEA550" w14:textId="77777777" w:rsidR="00353435" w:rsidRPr="00424464" w:rsidRDefault="00353435" w:rsidP="00E946D8">
            <w:pPr>
              <w:ind w:right="119"/>
              <w:rPr>
                <w:i/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424464" w14:paraId="3602E9AF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070014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9AD7D6" w14:textId="43A0BAA2" w:rsidR="00353435" w:rsidRPr="00424464" w:rsidRDefault="00153978" w:rsidP="00E946D8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 w:rsidRPr="00424464"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56D4AE" w14:textId="64E96A72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Телефон</w:t>
            </w:r>
            <w:r w:rsidR="00153978" w:rsidRPr="00424464">
              <w:rPr>
                <w:sz w:val="24"/>
                <w:szCs w:val="24"/>
              </w:rPr>
              <w:t>:</w:t>
            </w:r>
            <w:r w:rsidRPr="00424464">
              <w:rPr>
                <w:sz w:val="24"/>
                <w:szCs w:val="24"/>
              </w:rPr>
              <w:t xml:space="preserve"> 0509592214, 0956004026</w:t>
            </w:r>
          </w:p>
          <w:p w14:paraId="15588CF9" w14:textId="77777777" w:rsidR="00420F3D" w:rsidRDefault="00353435" w:rsidP="00E946D8">
            <w:pPr>
              <w:ind w:right="119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Ел.</w:t>
            </w:r>
            <w:r w:rsidR="00A30627" w:rsidRPr="00424464">
              <w:rPr>
                <w:sz w:val="24"/>
                <w:szCs w:val="24"/>
              </w:rPr>
              <w:t xml:space="preserve"> </w:t>
            </w:r>
            <w:r w:rsidRPr="00424464">
              <w:rPr>
                <w:sz w:val="24"/>
                <w:szCs w:val="24"/>
              </w:rPr>
              <w:t xml:space="preserve">адреса: </w:t>
            </w:r>
            <w:r w:rsidR="00420F3D" w:rsidRPr="006E68E0">
              <w:rPr>
                <w:sz w:val="24"/>
                <w:szCs w:val="24"/>
              </w:rPr>
              <w:t>uszn@avdvca.gov.ua</w:t>
            </w:r>
            <w:r w:rsidR="00420F3D" w:rsidRPr="00424464">
              <w:rPr>
                <w:sz w:val="24"/>
                <w:szCs w:val="24"/>
              </w:rPr>
              <w:t xml:space="preserve"> </w:t>
            </w:r>
          </w:p>
          <w:p w14:paraId="50004925" w14:textId="17899CFE" w:rsidR="00353435" w:rsidRPr="00424464" w:rsidRDefault="00353435" w:rsidP="00E946D8">
            <w:pPr>
              <w:ind w:right="119"/>
              <w:rPr>
                <w:i/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Адреса сайт</w:t>
            </w:r>
            <w:r w:rsidR="007B11D2" w:rsidRPr="00424464">
              <w:rPr>
                <w:sz w:val="24"/>
                <w:szCs w:val="24"/>
              </w:rPr>
              <w:t>у</w:t>
            </w:r>
            <w:r w:rsidRPr="00424464">
              <w:rPr>
                <w:sz w:val="24"/>
                <w:szCs w:val="24"/>
              </w:rPr>
              <w:t>:</w:t>
            </w:r>
            <w:r w:rsidR="00A30627" w:rsidRPr="00424464">
              <w:rPr>
                <w:sz w:val="24"/>
                <w:szCs w:val="24"/>
              </w:rPr>
              <w:t xml:space="preserve"> </w:t>
            </w:r>
            <w:r w:rsidRPr="00424464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424464" w14:paraId="269A5848" w14:textId="77777777" w:rsidTr="00E946D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CB9EDD" w14:textId="77777777" w:rsidR="00353435" w:rsidRPr="00424464" w:rsidRDefault="00353435" w:rsidP="00E946D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446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424464" w14:paraId="0F38680B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98D63" w14:textId="77777777" w:rsidR="00353435" w:rsidRPr="00424464" w:rsidRDefault="00353435" w:rsidP="00E946D8">
            <w:pPr>
              <w:jc w:val="center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F1D087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808BE" w14:textId="77777777" w:rsidR="00353435" w:rsidRPr="00424464" w:rsidRDefault="00353435" w:rsidP="00F55403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  <w:p w14:paraId="01B45458" w14:textId="77777777" w:rsidR="00F55403" w:rsidRPr="00424464" w:rsidRDefault="00F55403" w:rsidP="00F55403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Закон України «Про адміністративну процедуру»</w:t>
            </w:r>
          </w:p>
          <w:p w14:paraId="43D9A269" w14:textId="7E14560F" w:rsidR="00F55403" w:rsidRPr="00424464" w:rsidRDefault="00F55403" w:rsidP="00F55403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Закон України «Про адміністративні послуги»</w:t>
            </w:r>
          </w:p>
        </w:tc>
      </w:tr>
      <w:tr w:rsidR="00353435" w:rsidRPr="00424464" w14:paraId="093B7585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FC35EE" w14:textId="77777777" w:rsidR="00353435" w:rsidRPr="00424464" w:rsidRDefault="00353435" w:rsidP="00E946D8">
            <w:pPr>
              <w:jc w:val="center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ADAD53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5D0953" w14:textId="3A7395F1" w:rsidR="00A30627" w:rsidRPr="00424464" w:rsidRDefault="00B40043" w:rsidP="00846FB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424464">
              <w:rPr>
                <w:rFonts w:ascii="TimesNewRomanPSMT" w:eastAsiaTheme="minorHAnsi" w:hAnsi="TimesNewRomanPSMT" w:cs="TimesNewRomanPSMT"/>
                <w:sz w:val="24"/>
                <w:szCs w:val="24"/>
              </w:rPr>
              <w:t>-</w:t>
            </w:r>
          </w:p>
        </w:tc>
      </w:tr>
      <w:tr w:rsidR="00353435" w:rsidRPr="00424464" w14:paraId="3E26B57A" w14:textId="77777777" w:rsidTr="00E946D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1823EA" w14:textId="77777777" w:rsidR="00353435" w:rsidRPr="00424464" w:rsidRDefault="00353435" w:rsidP="00E946D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446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424464" w14:paraId="313C0A68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0CF19E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9E349C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9C52CB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Звернення члена сім’ї загиблого (померлого) ветерана війни, Захисника чи Захисниці України, зазначеного у статтях 10, 10</w:t>
            </w:r>
            <w:r w:rsidRPr="00424464">
              <w:rPr>
                <w:sz w:val="24"/>
                <w:szCs w:val="24"/>
                <w:vertAlign w:val="superscript"/>
              </w:rPr>
              <w:t>1</w:t>
            </w:r>
            <w:r w:rsidRPr="00424464">
              <w:rPr>
                <w:sz w:val="24"/>
                <w:szCs w:val="24"/>
              </w:rPr>
              <w:t xml:space="preserve"> Закону, з числа: </w:t>
            </w:r>
          </w:p>
          <w:p w14:paraId="017D2BEA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батьків; </w:t>
            </w:r>
          </w:p>
          <w:p w14:paraId="3C7D5360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одного з подружжя, який не одружився вдруге, незалежно від того, виплачується йому пенсія чи ні; </w:t>
            </w:r>
          </w:p>
          <w:p w14:paraId="6EDEE974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дітей, які не мають (і не мали) своїх сімей; </w:t>
            </w:r>
          </w:p>
          <w:p w14:paraId="6CE1F656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дітей, які мають свої сім’ї, але стали особами з інвалідністю до досягнення повноліття; </w:t>
            </w:r>
          </w:p>
          <w:p w14:paraId="6757E6A0" w14:textId="77777777" w:rsidR="00424464" w:rsidRDefault="00D90ED2" w:rsidP="00E946D8">
            <w:pPr>
              <w:ind w:firstLine="20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дітей, обоє з батьків яких загинули або пропали безвісти;</w:t>
            </w:r>
          </w:p>
          <w:p w14:paraId="2D55020A" w14:textId="2584810F" w:rsidR="00A30627" w:rsidRPr="00424464" w:rsidRDefault="00D90ED2" w:rsidP="00E946D8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424464">
              <w:rPr>
                <w:sz w:val="24"/>
                <w:szCs w:val="24"/>
              </w:rPr>
              <w:t>утриманців загиблого (померлого), яким у зв’язку з цим виплачується пенсія.</w:t>
            </w:r>
          </w:p>
        </w:tc>
      </w:tr>
      <w:tr w:rsidR="00353435" w:rsidRPr="00424464" w14:paraId="7323ECA2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6815C7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85B42" w14:textId="50A2CAD3" w:rsidR="00353435" w:rsidRPr="00424464" w:rsidRDefault="00153978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F719EB" w14:textId="3778B011" w:rsidR="00D90ED2" w:rsidRDefault="00D90ED2" w:rsidP="00886CA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24464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424464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424464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</w:t>
            </w:r>
            <w:r w:rsidR="00294061" w:rsidRPr="00424464">
              <w:rPr>
                <w:b/>
                <w:bCs/>
                <w:sz w:val="24"/>
                <w:szCs w:val="24"/>
              </w:rPr>
              <w:t xml:space="preserve">еранської політики) </w:t>
            </w:r>
            <w:r w:rsidR="00886CA6" w:rsidRPr="00424464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члени сімей загиблих (померлих) ветеранів війни подають</w:t>
            </w:r>
            <w:r w:rsidRPr="00424464">
              <w:rPr>
                <w:b/>
                <w:bCs/>
                <w:sz w:val="24"/>
                <w:szCs w:val="24"/>
              </w:rPr>
              <w:t xml:space="preserve">: </w:t>
            </w:r>
          </w:p>
          <w:p w14:paraId="2C075531" w14:textId="77777777" w:rsidR="00FE582B" w:rsidRPr="00424464" w:rsidRDefault="00FE582B" w:rsidP="00886CA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31863113" w14:textId="77777777" w:rsidR="00886CA6" w:rsidRPr="00424464" w:rsidRDefault="00886CA6" w:rsidP="00886CA6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1) заяву довільної форми;</w:t>
            </w:r>
          </w:p>
          <w:p w14:paraId="3B109177" w14:textId="6046A42F" w:rsidR="00886CA6" w:rsidRPr="00424464" w:rsidRDefault="00886CA6" w:rsidP="00886CA6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2) копію паспорта громадянина України/тимчасового посвідчення громадянина України (для громадян України), паспортного документа іноземця або документа, що посвідчує особу без громадянства, посвідки на постійне проживання, посвідки на тимчасове проживання, посвідчення біженця, посвідчення особи, яка</w:t>
            </w:r>
            <w:r w:rsidR="00D90ED2" w:rsidRPr="00424464">
              <w:rPr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законність перебування іноземця або особи без громадянства на території України, крім довідки про звернення за захистом в Україні та довідки про звернення за визнанням особою без громадянства (для іноземців та осіб без громадянства);</w:t>
            </w:r>
          </w:p>
          <w:p w14:paraId="5883A67A" w14:textId="26871957" w:rsidR="00886CA6" w:rsidRPr="00424464" w:rsidRDefault="00886CA6" w:rsidP="00886CA6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3) копію документа, що засвідчує реєстрацію у Державному реєстрі фізичних осіб – платників податків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</w:t>
            </w:r>
          </w:p>
          <w:p w14:paraId="744D77A4" w14:textId="2090A3B6" w:rsidR="00886CA6" w:rsidRPr="00424464" w:rsidRDefault="00886CA6" w:rsidP="00886CA6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відповідному контролюючому органу і мають відмітку у паспорті), або дані про реєстраційний номер облікової картки платника податків з Державного реєстру фізичних осіб – платників податків, внесені до паспорта громадянина України; </w:t>
            </w:r>
          </w:p>
          <w:p w14:paraId="5742158A" w14:textId="5AC22631" w:rsidR="00886CA6" w:rsidRPr="00424464" w:rsidRDefault="00886CA6" w:rsidP="00886CA6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4) копію свідоцтва про смерть члена сім’ї або повідомлення про його загибель;</w:t>
            </w:r>
          </w:p>
          <w:p w14:paraId="26A5932E" w14:textId="1698958B" w:rsidR="00886CA6" w:rsidRPr="00424464" w:rsidRDefault="00886CA6" w:rsidP="00886CA6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5) копію постанови (рішення) відповідної військово-лікарської (лікарсько-експертної, медичної) комісії (крім випадків, коли особа пропала безвісти);</w:t>
            </w:r>
          </w:p>
          <w:p w14:paraId="390C0FAC" w14:textId="77777777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6) копію свідоцтва про шлюб – для дружини /чоловіка;</w:t>
            </w:r>
          </w:p>
          <w:p w14:paraId="14F95983" w14:textId="572E98D8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7) копію свідоцтва про народження загиблого (померлого) – для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батьків;</w:t>
            </w:r>
          </w:p>
          <w:p w14:paraId="37050A11" w14:textId="5A48D7FC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8) копію свідоцтва про народження дитини – для дітей загиблого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(померлого);</w:t>
            </w:r>
          </w:p>
          <w:p w14:paraId="171B15EB" w14:textId="6B74AF12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9) довідку про призначення пенсії у разі втрати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годувальника – для осіб, які перебували на утриманні ветерана війни;</w:t>
            </w:r>
          </w:p>
          <w:p w14:paraId="656C3D22" w14:textId="5713F30C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10) довідку медичного закладу про інвалідність до досягнення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повноліття – для дітей, яким встановлено інвалідність до 18 років;</w:t>
            </w:r>
          </w:p>
          <w:p w14:paraId="1D10C618" w14:textId="77777777" w:rsidR="00BE00A4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11) копію посвідчення загиблого (померлого) ветерана війни (за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наявності); </w:t>
            </w:r>
          </w:p>
          <w:p w14:paraId="0C1D1B96" w14:textId="7C15D2F0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12) копію витягу з рішення експертної команди з оцінювання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повсякденного функціонування особи або довідки медико-соціальної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експертної комісії – для дружин (чоловіків) осіб з інвалідністю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внаслідок Другої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lastRenderedPageBreak/>
              <w:t>світової війни, учасників війни і бойових дій,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партизанів і підпільників, які не одружилися вдруге;</w:t>
            </w:r>
          </w:p>
          <w:p w14:paraId="53B7EE82" w14:textId="77777777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13) документи про нагородження орденами і медалями</w:t>
            </w:r>
          </w:p>
          <w:p w14:paraId="5A46754F" w14:textId="79744898" w:rsidR="00886CA6" w:rsidRPr="00424464" w:rsidRDefault="00886CA6" w:rsidP="00886CA6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колишнього Союзу РСР за самовіддану працю і бездоганну військову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службу та встановлення ветерану за життя інвалідності – для дружин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(чоловіків), які не одружилися вдруге;</w:t>
            </w:r>
          </w:p>
          <w:p w14:paraId="1C471798" w14:textId="58115C2B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14) документи про участь померлого ветерана у Другій світовій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війні та війні з Японією у складі діючої армії та нагородження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померлого ветерана за бойові дії державними нагородами та орденами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і медалями колишнього Союзу РСР (крім ювілейних) – для дружин</w:t>
            </w:r>
          </w:p>
          <w:p w14:paraId="6E60DD69" w14:textId="77777777" w:rsidR="00886CA6" w:rsidRPr="00424464" w:rsidRDefault="00886CA6" w:rsidP="00886CA6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(чоловіків), які не одружилися вдруге;</w:t>
            </w:r>
          </w:p>
          <w:p w14:paraId="0B9A73EB" w14:textId="19B95D96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15) документи про навчання за денною або дуальною формою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здобуття освіти у закладах професійної (професійно-технічної),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фахової </w:t>
            </w:r>
            <w:proofErr w:type="spellStart"/>
            <w:r w:rsidRPr="00424464">
              <w:rPr>
                <w:rFonts w:eastAsiaTheme="minorHAnsi"/>
                <w:color w:val="0D0D0D"/>
                <w:sz w:val="24"/>
                <w:szCs w:val="24"/>
              </w:rPr>
              <w:t>передвищої</w:t>
            </w:r>
            <w:proofErr w:type="spellEnd"/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та вищої освіти – для дітей померлих учасників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бойових дій;</w:t>
            </w:r>
          </w:p>
          <w:p w14:paraId="0A5F8DC8" w14:textId="4DD54C55" w:rsidR="00886CA6" w:rsidRPr="00424464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16) копію посвідчення померлого учасника бойових дій – для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дітей померлих учасників бойових дій;</w:t>
            </w:r>
          </w:p>
          <w:p w14:paraId="13D4D064" w14:textId="305C0A8D" w:rsidR="00886CA6" w:rsidRDefault="00886CA6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17) копію документа, який надає повноваження законному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представнику або уповноваженій особі представляти заявника,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оформленого відповідно до законодавства (для осіб віком до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14 років </w:t>
            </w:r>
            <w:r w:rsidRPr="00424464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–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свідоцтва про народження) – у разі подання документів</w:t>
            </w:r>
            <w:r w:rsidR="00BE00A4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законним представником або уповноваженою особою.</w:t>
            </w:r>
          </w:p>
          <w:p w14:paraId="560D7D37" w14:textId="77777777" w:rsidR="00FE582B" w:rsidRPr="00424464" w:rsidRDefault="00FE582B" w:rsidP="00BE00A4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5F83E2E7" w14:textId="77777777" w:rsidR="00FE582B" w:rsidRDefault="00886CA6" w:rsidP="00BE00A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Примітка:</w:t>
            </w:r>
            <w:r w:rsidR="00BE00A4" w:rsidRPr="00424464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 xml:space="preserve"> </w:t>
            </w:r>
          </w:p>
          <w:p w14:paraId="39D673C4" w14:textId="5E899772" w:rsidR="003809E5" w:rsidRPr="00424464" w:rsidRDefault="00886CA6" w:rsidP="00BE00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4464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копії документів, що додаються до заяви, звіряються з оригіналами</w:t>
            </w:r>
            <w:r w:rsidR="00E946D8"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</w:p>
        </w:tc>
      </w:tr>
      <w:tr w:rsidR="00353435" w:rsidRPr="00424464" w14:paraId="65294A26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39F92A" w14:textId="77777777" w:rsidR="00353435" w:rsidRPr="00424464" w:rsidRDefault="00353435" w:rsidP="00E946D8">
            <w:pPr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lastRenderedPageBreak/>
              <w:t xml:space="preserve"> 8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892E6" w14:textId="2847E6D3" w:rsidR="00353435" w:rsidRPr="00424464" w:rsidRDefault="00153978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C88F2B" w14:textId="49B04DBE" w:rsidR="00A37149" w:rsidRPr="00424464" w:rsidRDefault="00A37149" w:rsidP="00FE582B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Заява разом із доданими до неї копіями (сканованими копіями) документів подається безпосередньо</w:t>
            </w:r>
            <w:r w:rsidR="006B5488" w:rsidRPr="00424464">
              <w:rPr>
                <w:sz w:val="24"/>
                <w:szCs w:val="24"/>
              </w:rPr>
              <w:t xml:space="preserve"> до</w:t>
            </w:r>
            <w:r w:rsidRPr="00424464">
              <w:rPr>
                <w:sz w:val="24"/>
                <w:szCs w:val="24"/>
              </w:rPr>
              <w:t xml:space="preserve"> УСЗН Авдіївської міської ВА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зв’язку.</w:t>
            </w:r>
          </w:p>
        </w:tc>
      </w:tr>
      <w:tr w:rsidR="00353435" w:rsidRPr="00424464" w14:paraId="3A1BE0F4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0E7270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91C56" w14:textId="13B887BD" w:rsidR="00353435" w:rsidRPr="00424464" w:rsidRDefault="00153978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D0ED93" w14:textId="657BA3B3" w:rsidR="00353435" w:rsidRPr="00424464" w:rsidRDefault="00A972B5" w:rsidP="00E946D8">
            <w:pPr>
              <w:ind w:firstLine="20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ru-RU"/>
              </w:rPr>
              <w:t>Б</w:t>
            </w:r>
            <w:r w:rsidR="00353435" w:rsidRPr="00424464">
              <w:rPr>
                <w:sz w:val="24"/>
                <w:szCs w:val="24"/>
                <w:lang w:eastAsia="ru-RU"/>
              </w:rPr>
              <w:t>езоплатно</w:t>
            </w:r>
          </w:p>
          <w:p w14:paraId="7637148A" w14:textId="77777777" w:rsidR="00353435" w:rsidRPr="00424464" w:rsidRDefault="00353435" w:rsidP="00E946D8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424464" w14:paraId="56EEE381" w14:textId="77777777" w:rsidTr="00C519F1">
        <w:trPr>
          <w:trHeight w:val="592"/>
        </w:trPr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91BCFE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C39A3" w14:textId="3D0C2CEA" w:rsidR="00353435" w:rsidRPr="00424464" w:rsidRDefault="00A972B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0BE222" w14:textId="2B5EF203" w:rsidR="00353435" w:rsidRPr="00424464" w:rsidRDefault="000D3032" w:rsidP="006B5488">
            <w:pPr>
              <w:shd w:val="clear" w:color="auto" w:fill="FFFFFF"/>
              <w:rPr>
                <w:sz w:val="24"/>
                <w:szCs w:val="24"/>
                <w:lang w:eastAsia="uk-UA"/>
              </w:rPr>
            </w:pPr>
            <w:r w:rsidRPr="00424464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30 календарних днів</w:t>
            </w:r>
          </w:p>
        </w:tc>
      </w:tr>
      <w:tr w:rsidR="00353435" w:rsidRPr="00424464" w14:paraId="3384753D" w14:textId="77777777" w:rsidTr="00C519F1">
        <w:trPr>
          <w:trHeight w:val="570"/>
        </w:trPr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9AABB3" w14:textId="77777777" w:rsidR="00353435" w:rsidRPr="00424464" w:rsidRDefault="00353435" w:rsidP="00E946D8">
            <w:pPr>
              <w:jc w:val="center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E3A275" w14:textId="41D1108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Перелік підстав для відмови</w:t>
            </w:r>
            <w:r w:rsidR="00FF549C" w:rsidRPr="00424464">
              <w:rPr>
                <w:sz w:val="24"/>
                <w:szCs w:val="24"/>
              </w:rPr>
              <w:t xml:space="preserve"> </w:t>
            </w:r>
            <w:r w:rsidRPr="00424464">
              <w:rPr>
                <w:sz w:val="24"/>
                <w:szCs w:val="24"/>
              </w:rPr>
              <w:t xml:space="preserve">у наданні </w:t>
            </w:r>
            <w:r w:rsidR="00FF549C" w:rsidRPr="00424464">
              <w:rPr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D21111" w14:textId="340FA529" w:rsidR="00C519F1" w:rsidRPr="00424464" w:rsidRDefault="00A972B5" w:rsidP="00BE57DA">
            <w:pPr>
              <w:shd w:val="clear" w:color="auto" w:fill="FFFFFF"/>
              <w:ind w:firstLine="327"/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УСЗН Авдіївської міської ВА </w:t>
            </w:r>
            <w:r w:rsidR="00C519F1" w:rsidRPr="00424464">
              <w:rPr>
                <w:sz w:val="24"/>
                <w:szCs w:val="24"/>
              </w:rPr>
              <w:t xml:space="preserve">відмовляє заявнику у наданні статусу члена сім’ї загиблого (померлого) </w:t>
            </w:r>
            <w:r w:rsidR="006B5488" w:rsidRPr="00424464">
              <w:rPr>
                <w:sz w:val="24"/>
                <w:szCs w:val="24"/>
              </w:rPr>
              <w:t>ветерана війни</w:t>
            </w:r>
            <w:r w:rsidR="00C519F1" w:rsidRPr="00424464">
              <w:rPr>
                <w:sz w:val="24"/>
                <w:szCs w:val="24"/>
              </w:rPr>
              <w:t xml:space="preserve"> у разі: </w:t>
            </w:r>
          </w:p>
          <w:p w14:paraId="79FEB3FF" w14:textId="7F9B9EA6" w:rsidR="00BE57DA" w:rsidRPr="00424464" w:rsidRDefault="00BE57DA" w:rsidP="00BE57DA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1) якщо заявник не належить до членів сімей загиблих (померлих) </w:t>
            </w:r>
            <w:r w:rsidR="006B5488" w:rsidRPr="00424464">
              <w:rPr>
                <w:rFonts w:eastAsiaTheme="minorHAnsi"/>
                <w:color w:val="0D0D0D"/>
                <w:sz w:val="24"/>
                <w:szCs w:val="24"/>
              </w:rPr>
              <w:t>ветерана війни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>, зазначених у статті 10</w:t>
            </w:r>
            <w:r w:rsidRPr="00FE582B">
              <w:rPr>
                <w:rFonts w:eastAsiaTheme="minorHAnsi"/>
                <w:color w:val="0D0D0D"/>
                <w:sz w:val="24"/>
                <w:szCs w:val="24"/>
                <w:vertAlign w:val="superscript"/>
              </w:rPr>
              <w:t>1</w:t>
            </w:r>
            <w:r w:rsidRPr="00424464">
              <w:rPr>
                <w:rFonts w:eastAsiaTheme="minorHAnsi"/>
                <w:color w:val="0D0D0D"/>
                <w:sz w:val="24"/>
                <w:szCs w:val="24"/>
              </w:rPr>
              <w:t xml:space="preserve"> Закону;</w:t>
            </w:r>
          </w:p>
          <w:p w14:paraId="3B4C2FC1" w14:textId="77777777" w:rsidR="00BE57DA" w:rsidRPr="00424464" w:rsidRDefault="00BE57DA" w:rsidP="00BE57DA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2) відсутності необхідних документів;</w:t>
            </w:r>
          </w:p>
          <w:p w14:paraId="74D0CB2A" w14:textId="77777777" w:rsidR="00BE57DA" w:rsidRPr="00424464" w:rsidRDefault="00BE57DA" w:rsidP="00BE57DA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3) подання неправдивих відомостей;</w:t>
            </w:r>
          </w:p>
          <w:p w14:paraId="0F04502D" w14:textId="61A4A6BC" w:rsidR="00FF549C" w:rsidRPr="00424464" w:rsidRDefault="00BE57DA" w:rsidP="006B5488">
            <w:pPr>
              <w:autoSpaceDE w:val="0"/>
              <w:autoSpaceDN w:val="0"/>
              <w:adjustRightInd w:val="0"/>
              <w:ind w:firstLine="274"/>
              <w:rPr>
                <w:rFonts w:eastAsiaTheme="minorHAnsi"/>
                <w:color w:val="0D0D0D"/>
                <w:sz w:val="24"/>
                <w:szCs w:val="24"/>
              </w:rPr>
            </w:pPr>
            <w:r w:rsidRPr="00424464">
              <w:rPr>
                <w:rFonts w:eastAsiaTheme="minorHAnsi"/>
                <w:color w:val="0D0D0D"/>
                <w:sz w:val="24"/>
                <w:szCs w:val="24"/>
              </w:rPr>
              <w:t>4) виявлення підробок у поданих документах</w:t>
            </w:r>
          </w:p>
        </w:tc>
      </w:tr>
      <w:tr w:rsidR="00353435" w:rsidRPr="00424464" w14:paraId="19F39AF5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92630C" w14:textId="77777777" w:rsidR="00353435" w:rsidRPr="00424464" w:rsidRDefault="00353435" w:rsidP="00E946D8">
            <w:pPr>
              <w:jc w:val="left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4FABC" w14:textId="09D54F4A" w:rsidR="00353435" w:rsidRPr="00424464" w:rsidRDefault="00353435" w:rsidP="008D6E73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3BAD8" w14:textId="0E230309" w:rsidR="004C04AD" w:rsidRPr="00424464" w:rsidRDefault="007D5E00" w:rsidP="007D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4464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Повідомлення про рішення, прийняте за результатами розгляду заяви (про надання або відмову у наданні статусу члена сім’ї загиблого (померлого) ветерана війни)</w:t>
            </w:r>
          </w:p>
        </w:tc>
      </w:tr>
      <w:tr w:rsidR="00353435" w:rsidRPr="00424464" w14:paraId="630E90FD" w14:textId="77777777" w:rsidTr="00C519F1">
        <w:tc>
          <w:tcPr>
            <w:tcW w:w="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8C5C1B" w14:textId="77777777" w:rsidR="00353435" w:rsidRPr="00424464" w:rsidRDefault="00353435" w:rsidP="00E946D8">
            <w:pPr>
              <w:jc w:val="left"/>
              <w:rPr>
                <w:sz w:val="24"/>
                <w:szCs w:val="24"/>
                <w:lang w:eastAsia="uk-UA"/>
              </w:rPr>
            </w:pPr>
            <w:r w:rsidRPr="00424464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B64D00" w14:textId="77777777" w:rsidR="00353435" w:rsidRPr="00424464" w:rsidRDefault="00353435" w:rsidP="00E946D8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F0C749" w14:textId="77777777" w:rsidR="00C519F1" w:rsidRPr="00424464" w:rsidRDefault="00C519F1" w:rsidP="008D6E73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 xml:space="preserve">1. Особисто </w:t>
            </w:r>
          </w:p>
          <w:p w14:paraId="1CB4E6FF" w14:textId="4D882B45" w:rsidR="00DD14E6" w:rsidRPr="00424464" w:rsidRDefault="00C519F1" w:rsidP="008D6E73">
            <w:pPr>
              <w:rPr>
                <w:sz w:val="24"/>
                <w:szCs w:val="24"/>
              </w:rPr>
            </w:pPr>
            <w:r w:rsidRPr="00424464">
              <w:rPr>
                <w:sz w:val="24"/>
                <w:szCs w:val="24"/>
              </w:rPr>
              <w:t>2. Через законного представника чи уповноважену особу</w:t>
            </w:r>
          </w:p>
        </w:tc>
      </w:tr>
    </w:tbl>
    <w:p w14:paraId="40DD1745" w14:textId="33D7BCEC" w:rsidR="00353435" w:rsidRPr="00424464" w:rsidRDefault="00353435" w:rsidP="00B02498">
      <w:pPr>
        <w:rPr>
          <w:rFonts w:eastAsia="Calibri"/>
          <w:color w:val="000000"/>
          <w:sz w:val="24"/>
          <w:szCs w:val="24"/>
        </w:rPr>
      </w:pPr>
      <w:r w:rsidRPr="00424464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424464">
        <w:rPr>
          <w:rFonts w:eastAsia="Calibri"/>
          <w:color w:val="000000"/>
          <w:sz w:val="24"/>
          <w:szCs w:val="24"/>
        </w:rPr>
        <w:t>Авдіївської міської</w:t>
      </w:r>
      <w:r w:rsidR="00343D8D" w:rsidRPr="00424464">
        <w:rPr>
          <w:rFonts w:eastAsia="Calibri"/>
          <w:color w:val="000000"/>
          <w:sz w:val="24"/>
          <w:szCs w:val="24"/>
        </w:rPr>
        <w:t xml:space="preserve"> військово</w:t>
      </w:r>
      <w:r w:rsidRPr="00424464">
        <w:rPr>
          <w:rFonts w:eastAsia="Calibri"/>
          <w:color w:val="000000"/>
          <w:sz w:val="24"/>
          <w:szCs w:val="24"/>
        </w:rPr>
        <w:t>ї адміністрації Покровського району Донецької області.</w:t>
      </w:r>
    </w:p>
    <w:p w14:paraId="7CD29857" w14:textId="77A6D1E3" w:rsidR="00353435" w:rsidRPr="00424464" w:rsidRDefault="00353435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62B3F7C" w14:textId="77777777" w:rsidR="00343D8D" w:rsidRPr="00424464" w:rsidRDefault="00343D8D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42F57E2" w14:textId="77777777" w:rsidR="00343D8D" w:rsidRPr="00424464" w:rsidRDefault="00343D8D" w:rsidP="00353435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174B38CB" w14:textId="2F821EF4" w:rsidR="007A6EC7" w:rsidRPr="00424464" w:rsidRDefault="00353435" w:rsidP="00353435">
      <w:pPr>
        <w:rPr>
          <w:rFonts w:eastAsia="Calibri"/>
          <w:color w:val="000000"/>
          <w:sz w:val="24"/>
          <w:szCs w:val="24"/>
        </w:rPr>
      </w:pPr>
      <w:r w:rsidRPr="00424464">
        <w:rPr>
          <w:sz w:val="24"/>
          <w:szCs w:val="24"/>
        </w:rPr>
        <w:t>Заступник начальника  управління</w:t>
      </w:r>
      <w:r w:rsidRPr="00424464">
        <w:rPr>
          <w:sz w:val="24"/>
          <w:szCs w:val="24"/>
        </w:rPr>
        <w:tab/>
      </w:r>
      <w:r w:rsidRPr="00424464">
        <w:rPr>
          <w:sz w:val="24"/>
          <w:szCs w:val="24"/>
        </w:rPr>
        <w:tab/>
      </w:r>
      <w:r w:rsidRPr="00424464">
        <w:rPr>
          <w:sz w:val="24"/>
          <w:szCs w:val="24"/>
        </w:rPr>
        <w:tab/>
      </w:r>
      <w:r w:rsidRPr="00424464">
        <w:rPr>
          <w:rFonts w:eastAsia="Calibri"/>
          <w:color w:val="000000"/>
          <w:sz w:val="24"/>
          <w:szCs w:val="24"/>
        </w:rPr>
        <w:tab/>
      </w:r>
      <w:r w:rsidRPr="00424464">
        <w:rPr>
          <w:rFonts w:eastAsia="Calibri"/>
          <w:color w:val="000000"/>
          <w:sz w:val="24"/>
          <w:szCs w:val="24"/>
        </w:rPr>
        <w:tab/>
        <w:t>Катерина БОКОВА</w:t>
      </w:r>
    </w:p>
    <w:p w14:paraId="070E3496" w14:textId="4704084D" w:rsidR="00B51896" w:rsidRPr="00424464" w:rsidRDefault="00B51896" w:rsidP="00353435">
      <w:pPr>
        <w:rPr>
          <w:rFonts w:eastAsia="Calibri"/>
          <w:color w:val="000000"/>
          <w:sz w:val="24"/>
          <w:szCs w:val="24"/>
        </w:rPr>
      </w:pPr>
    </w:p>
    <w:p w14:paraId="00BF5974" w14:textId="15AA8E58" w:rsidR="00B51896" w:rsidRPr="00424464" w:rsidRDefault="00B51896" w:rsidP="00701090">
      <w:pPr>
        <w:ind w:firstLine="284"/>
        <w:rPr>
          <w:sz w:val="24"/>
          <w:szCs w:val="24"/>
        </w:rPr>
      </w:pPr>
    </w:p>
    <w:sectPr w:rsidR="00B51896" w:rsidRPr="00424464" w:rsidSect="00CA41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B352E"/>
    <w:multiLevelType w:val="hybridMultilevel"/>
    <w:tmpl w:val="6F1A9D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35"/>
    <w:rsid w:val="0000143E"/>
    <w:rsid w:val="00007483"/>
    <w:rsid w:val="000346BB"/>
    <w:rsid w:val="00067528"/>
    <w:rsid w:val="00084C8B"/>
    <w:rsid w:val="000C0BCB"/>
    <w:rsid w:val="000D3032"/>
    <w:rsid w:val="000F63A4"/>
    <w:rsid w:val="00133DB1"/>
    <w:rsid w:val="00137AAE"/>
    <w:rsid w:val="00153978"/>
    <w:rsid w:val="00294061"/>
    <w:rsid w:val="002A02A1"/>
    <w:rsid w:val="00320320"/>
    <w:rsid w:val="00343D8D"/>
    <w:rsid w:val="00353435"/>
    <w:rsid w:val="003809E5"/>
    <w:rsid w:val="00396848"/>
    <w:rsid w:val="003B585D"/>
    <w:rsid w:val="00415899"/>
    <w:rsid w:val="00420F3D"/>
    <w:rsid w:val="00424464"/>
    <w:rsid w:val="00462925"/>
    <w:rsid w:val="00497B03"/>
    <w:rsid w:val="004B0A5C"/>
    <w:rsid w:val="004C04AD"/>
    <w:rsid w:val="004C5836"/>
    <w:rsid w:val="0057179A"/>
    <w:rsid w:val="00571BDE"/>
    <w:rsid w:val="005A3188"/>
    <w:rsid w:val="006120B0"/>
    <w:rsid w:val="00646F88"/>
    <w:rsid w:val="006613DB"/>
    <w:rsid w:val="00664FDA"/>
    <w:rsid w:val="006A32E5"/>
    <w:rsid w:val="006A7967"/>
    <w:rsid w:val="006B5488"/>
    <w:rsid w:val="006D434C"/>
    <w:rsid w:val="006E59C9"/>
    <w:rsid w:val="00701090"/>
    <w:rsid w:val="00754538"/>
    <w:rsid w:val="007A6EC7"/>
    <w:rsid w:val="007B11D2"/>
    <w:rsid w:val="007D5E00"/>
    <w:rsid w:val="007F15BA"/>
    <w:rsid w:val="00846FB5"/>
    <w:rsid w:val="008528E7"/>
    <w:rsid w:val="00886CA6"/>
    <w:rsid w:val="008D6E73"/>
    <w:rsid w:val="008E0289"/>
    <w:rsid w:val="008F050F"/>
    <w:rsid w:val="0092294A"/>
    <w:rsid w:val="00931425"/>
    <w:rsid w:val="009E432C"/>
    <w:rsid w:val="00A30627"/>
    <w:rsid w:val="00A37149"/>
    <w:rsid w:val="00A957E0"/>
    <w:rsid w:val="00A972B5"/>
    <w:rsid w:val="00AC171F"/>
    <w:rsid w:val="00B02498"/>
    <w:rsid w:val="00B35C5E"/>
    <w:rsid w:val="00B40043"/>
    <w:rsid w:val="00B51896"/>
    <w:rsid w:val="00B56EF2"/>
    <w:rsid w:val="00BD53A7"/>
    <w:rsid w:val="00BE00A4"/>
    <w:rsid w:val="00BE57DA"/>
    <w:rsid w:val="00C01A5F"/>
    <w:rsid w:val="00C032E0"/>
    <w:rsid w:val="00C519F1"/>
    <w:rsid w:val="00C86CFD"/>
    <w:rsid w:val="00CA4103"/>
    <w:rsid w:val="00CA6F05"/>
    <w:rsid w:val="00D81CCC"/>
    <w:rsid w:val="00D84FAB"/>
    <w:rsid w:val="00D90D59"/>
    <w:rsid w:val="00D90ED2"/>
    <w:rsid w:val="00DD01A7"/>
    <w:rsid w:val="00DD14E6"/>
    <w:rsid w:val="00DE2B24"/>
    <w:rsid w:val="00DF2EDF"/>
    <w:rsid w:val="00E13759"/>
    <w:rsid w:val="00E3763E"/>
    <w:rsid w:val="00E74795"/>
    <w:rsid w:val="00E751C0"/>
    <w:rsid w:val="00E76888"/>
    <w:rsid w:val="00E946D8"/>
    <w:rsid w:val="00ED0268"/>
    <w:rsid w:val="00F27775"/>
    <w:rsid w:val="00F55403"/>
    <w:rsid w:val="00FE582B"/>
    <w:rsid w:val="00F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3D40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B51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10</cp:revision>
  <cp:lastPrinted>2024-11-07T14:15:00Z</cp:lastPrinted>
  <dcterms:created xsi:type="dcterms:W3CDTF">2026-01-14T12:20:00Z</dcterms:created>
  <dcterms:modified xsi:type="dcterms:W3CDTF">2026-01-26T10:44:00Z</dcterms:modified>
</cp:coreProperties>
</file>